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5221"/>
        <w:gridCol w:w="2391"/>
      </w:tblGrid>
      <w:tr w:rsidR="00B33265" w14:paraId="2141BBB3" w14:textId="77777777">
        <w:trPr>
          <w:trHeight w:val="1791"/>
        </w:trPr>
        <w:tc>
          <w:tcPr>
            <w:tcW w:w="1663" w:type="dxa"/>
          </w:tcPr>
          <w:p w14:paraId="7391EC70" w14:textId="77777777" w:rsidR="00B33265" w:rsidRDefault="0025310C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2D6F74" wp14:editId="0D19B772">
                  <wp:extent cx="875343" cy="9372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3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14:paraId="40288591" w14:textId="77777777" w:rsidR="00B33265" w:rsidRDefault="0025310C">
            <w:pPr>
              <w:pStyle w:val="TableParagraph"/>
              <w:spacing w:before="120"/>
              <w:ind w:left="77" w:right="88"/>
              <w:jc w:val="center"/>
              <w:rPr>
                <w:b/>
                <w:sz w:val="32"/>
              </w:rPr>
            </w:pPr>
            <w:r>
              <w:rPr>
                <w:b/>
                <w:spacing w:val="20"/>
                <w:w w:val="95"/>
                <w:sz w:val="40"/>
              </w:rPr>
              <w:t>Z</w:t>
            </w:r>
            <w:r>
              <w:rPr>
                <w:b/>
                <w:spacing w:val="20"/>
                <w:w w:val="95"/>
                <w:sz w:val="32"/>
              </w:rPr>
              <w:t>E</w:t>
            </w:r>
            <w:r>
              <w:rPr>
                <w:b/>
                <w:spacing w:val="-2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I</w:t>
            </w:r>
            <w:r>
              <w:rPr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L</w:t>
            </w:r>
            <w:r>
              <w:rPr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C</w:t>
            </w:r>
            <w:r>
              <w:rPr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b/>
                <w:spacing w:val="19"/>
                <w:w w:val="95"/>
                <w:sz w:val="32"/>
              </w:rPr>
              <w:t>OM</w:t>
            </w:r>
            <w:r>
              <w:rPr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b/>
                <w:spacing w:val="25"/>
                <w:w w:val="95"/>
                <w:sz w:val="32"/>
              </w:rPr>
              <w:t>MIS</w:t>
            </w:r>
            <w:r>
              <w:rPr>
                <w:b/>
                <w:spacing w:val="-2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</w:t>
            </w:r>
            <w:r>
              <w:rPr>
                <w:b/>
                <w:spacing w:val="-28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I</w:t>
            </w:r>
            <w:r>
              <w:rPr>
                <w:b/>
                <w:spacing w:val="-2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</w:t>
            </w:r>
          </w:p>
          <w:p w14:paraId="6D98CF55" w14:textId="77777777" w:rsidR="00B33265" w:rsidRDefault="0025310C">
            <w:pPr>
              <w:pStyle w:val="TableParagraph"/>
              <w:spacing w:before="1"/>
              <w:ind w:left="77" w:right="137"/>
              <w:jc w:val="center"/>
              <w:rPr>
                <w:sz w:val="20"/>
              </w:rPr>
            </w:pPr>
            <w:r>
              <w:rPr>
                <w:sz w:val="20"/>
              </w:rPr>
              <w:t>Wind &amp; Watersport Vlaanderen:Zuiderlaan13 9000Gent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09/243.11.20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-  F: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09/243.11.39</w:t>
            </w:r>
          </w:p>
          <w:p w14:paraId="1A56F0E8" w14:textId="71263906" w:rsidR="00B33265" w:rsidRDefault="00F03B23" w:rsidP="00F168C6">
            <w:pPr>
              <w:pStyle w:val="TableParagraph"/>
              <w:tabs>
                <w:tab w:val="left" w:pos="2268"/>
                <w:tab w:val="left" w:pos="3008"/>
              </w:tabs>
              <w:spacing w:line="228" w:lineRule="exact"/>
              <w:ind w:left="437"/>
              <w:rPr>
                <w:sz w:val="20"/>
              </w:rPr>
            </w:pPr>
            <w:hyperlink r:id="rId8" w:history="1">
              <w:r w:rsidR="00F168C6" w:rsidRPr="00AA7450">
                <w:rPr>
                  <w:rStyle w:val="Hyperlink"/>
                  <w:sz w:val="20"/>
                </w:rPr>
                <w:t>luc@wwsv.be</w:t>
              </w:r>
            </w:hyperlink>
            <w:r w:rsidR="00F168C6">
              <w:rPr>
                <w:color w:val="0000FF"/>
                <w:sz w:val="20"/>
              </w:rPr>
              <w:t xml:space="preserve">     </w:t>
            </w:r>
            <w:hyperlink r:id="rId9" w:history="1">
              <w:r w:rsidR="00F168C6" w:rsidRPr="00AA7450">
                <w:rPr>
                  <w:rStyle w:val="Hyperlink"/>
                  <w:sz w:val="20"/>
                </w:rPr>
                <w:t>ellen@wwsv.be</w:t>
              </w:r>
            </w:hyperlink>
            <w:r w:rsidR="00F168C6">
              <w:rPr>
                <w:color w:val="0000FF"/>
                <w:sz w:val="20"/>
              </w:rPr>
              <w:tab/>
            </w:r>
            <w:hyperlink r:id="rId10">
              <w:r w:rsidR="0025310C">
                <w:rPr>
                  <w:color w:val="0000FF"/>
                  <w:sz w:val="20"/>
                  <w:u w:val="single" w:color="0000FF"/>
                </w:rPr>
                <w:t>www.wwsv.be</w:t>
              </w:r>
            </w:hyperlink>
          </w:p>
        </w:tc>
        <w:tc>
          <w:tcPr>
            <w:tcW w:w="2391" w:type="dxa"/>
          </w:tcPr>
          <w:p w14:paraId="1464C608" w14:textId="77777777" w:rsidR="00B33265" w:rsidRDefault="00B3326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790DDAE6" w14:textId="77777777" w:rsidR="00B33265" w:rsidRDefault="0025310C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E9F3F19" wp14:editId="2E445BC7">
                  <wp:extent cx="948886" cy="3886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8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39A06" w14:textId="77777777" w:rsidR="00B33265" w:rsidRDefault="00B33265">
            <w:pPr>
              <w:pStyle w:val="TableParagraph"/>
              <w:rPr>
                <w:rFonts w:ascii="Times New Roman"/>
                <w:sz w:val="20"/>
              </w:rPr>
            </w:pPr>
          </w:p>
          <w:p w14:paraId="7088A461" w14:textId="77777777" w:rsidR="00B33265" w:rsidRDefault="00B33265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45171307" w14:textId="77777777" w:rsidR="00B33265" w:rsidRDefault="0025310C">
            <w:pPr>
              <w:pStyle w:val="TableParagraph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F81B5E4" wp14:editId="7E2BA213">
                  <wp:extent cx="987249" cy="29260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49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A98CB" w14:textId="403E603E" w:rsidR="00B33265" w:rsidRDefault="0025310C">
      <w:pPr>
        <w:pStyle w:val="Titel"/>
      </w:pPr>
      <w:r>
        <w:t>EXAMENREGLEMENT</w:t>
      </w:r>
      <w:r>
        <w:rPr>
          <w:spacing w:val="-4"/>
        </w:rPr>
        <w:t xml:space="preserve"> </w:t>
      </w:r>
      <w:r>
        <w:t>A-BREVET</w:t>
      </w:r>
      <w:r>
        <w:rPr>
          <w:spacing w:val="-4"/>
        </w:rPr>
        <w:t xml:space="preserve"> </w:t>
      </w:r>
      <w:r>
        <w:t>202</w:t>
      </w:r>
      <w:r w:rsidR="004C7B81">
        <w:t>2</w:t>
      </w:r>
    </w:p>
    <w:p w14:paraId="04548AA0" w14:textId="77777777" w:rsidR="00B33265" w:rsidRDefault="00B33265">
      <w:pPr>
        <w:pStyle w:val="Plattetekst"/>
        <w:spacing w:before="3"/>
        <w:ind w:left="0"/>
        <w:rPr>
          <w:b/>
          <w:sz w:val="24"/>
        </w:rPr>
      </w:pPr>
    </w:p>
    <w:p w14:paraId="3A56DEBD" w14:textId="77777777" w:rsidR="00B33265" w:rsidRDefault="0025310C">
      <w:pPr>
        <w:pStyle w:val="Plattetekst"/>
        <w:ind w:left="238"/>
      </w:pPr>
      <w:r>
        <w:t>Het</w:t>
      </w:r>
      <w:r>
        <w:rPr>
          <w:spacing w:val="-2"/>
        </w:rPr>
        <w:t xml:space="preserve"> </w:t>
      </w:r>
      <w:r>
        <w:t>examen</w:t>
      </w:r>
      <w:r>
        <w:rPr>
          <w:spacing w:val="-3"/>
        </w:rPr>
        <w:t xml:space="preserve"> </w:t>
      </w:r>
      <w:r>
        <w:t>bestaat</w:t>
      </w:r>
      <w:r>
        <w:rPr>
          <w:spacing w:val="-3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aparte</w:t>
      </w:r>
      <w:r>
        <w:rPr>
          <w:spacing w:val="-3"/>
        </w:rPr>
        <w:t xml:space="preserve"> </w:t>
      </w:r>
      <w:r>
        <w:t>examenmodules:</w:t>
      </w:r>
    </w:p>
    <w:p w14:paraId="31ABBE7F" w14:textId="77777777" w:rsidR="00B33265" w:rsidRDefault="0025310C">
      <w:pPr>
        <w:pStyle w:val="Lijstalinea"/>
        <w:numPr>
          <w:ilvl w:val="0"/>
          <w:numId w:val="1"/>
        </w:numPr>
        <w:tabs>
          <w:tab w:val="left" w:pos="479"/>
        </w:tabs>
        <w:spacing w:before="122"/>
        <w:ind w:hanging="241"/>
        <w:rPr>
          <w:sz w:val="20"/>
        </w:rPr>
      </w:pP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SCHRIFTELIJKE</w:t>
      </w:r>
      <w:r>
        <w:rPr>
          <w:spacing w:val="-3"/>
          <w:sz w:val="20"/>
        </w:rPr>
        <w:t xml:space="preserve"> </w:t>
      </w:r>
      <w:r>
        <w:rPr>
          <w:sz w:val="20"/>
        </w:rPr>
        <w:t>module</w:t>
      </w:r>
    </w:p>
    <w:p w14:paraId="24B7CCB4" w14:textId="77777777" w:rsidR="00B33265" w:rsidRDefault="0025310C">
      <w:pPr>
        <w:pStyle w:val="Lijstalinea"/>
        <w:numPr>
          <w:ilvl w:val="0"/>
          <w:numId w:val="1"/>
        </w:numPr>
        <w:tabs>
          <w:tab w:val="left" w:pos="479"/>
        </w:tabs>
        <w:spacing w:before="119"/>
        <w:ind w:hanging="241"/>
        <w:rPr>
          <w:sz w:val="20"/>
        </w:rPr>
      </w:pP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PRAKTISCHE</w:t>
      </w:r>
      <w:r>
        <w:rPr>
          <w:spacing w:val="-3"/>
          <w:sz w:val="20"/>
        </w:rPr>
        <w:t xml:space="preserve"> </w:t>
      </w:r>
      <w:r>
        <w:rPr>
          <w:sz w:val="20"/>
        </w:rPr>
        <w:t>module</w:t>
      </w:r>
    </w:p>
    <w:p w14:paraId="3A34E291" w14:textId="77777777" w:rsidR="00B33265" w:rsidRDefault="0025310C">
      <w:pPr>
        <w:pStyle w:val="Plattetekst"/>
        <w:spacing w:before="120"/>
        <w:ind w:left="238" w:right="469"/>
      </w:pPr>
      <w:r>
        <w:t>De organiserende zeilschool zorgt voor de kennisgeving van dit reglement aan de deel-</w:t>
      </w:r>
      <w:r>
        <w:rPr>
          <w:spacing w:val="-68"/>
        </w:rPr>
        <w:t xml:space="preserve"> </w:t>
      </w:r>
      <w:r>
        <w:t>nemers, ten laatste op</w:t>
      </w:r>
      <w:r>
        <w:rPr>
          <w:spacing w:val="1"/>
        </w:rPr>
        <w:t xml:space="preserve"> </w:t>
      </w:r>
      <w:r>
        <w:t>de examendag.</w:t>
      </w:r>
    </w:p>
    <w:p w14:paraId="19E4B1F7" w14:textId="205C532B" w:rsidR="00B33265" w:rsidRDefault="004C7B81">
      <w:pPr>
        <w:pStyle w:val="Plattetekst"/>
        <w:spacing w:before="7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F5A038" wp14:editId="73C9D0CE">
                <wp:simplePos x="0" y="0"/>
                <wp:positionH relativeFrom="page">
                  <wp:posOffset>977265</wp:posOffset>
                </wp:positionH>
                <wp:positionV relativeFrom="paragraph">
                  <wp:posOffset>143510</wp:posOffset>
                </wp:positionV>
                <wp:extent cx="573532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539 1539"/>
                            <a:gd name="T1" fmla="*/ T0 w 9032"/>
                            <a:gd name="T2" fmla="+- 0 10570 1539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B7208" id="docshape3" o:spid="_x0000_s1026" style="position:absolute;margin-left:76.95pt;margin-top:11.3pt;width:45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14:paraId="758C09AC" w14:textId="77777777" w:rsidR="00B33265" w:rsidRDefault="00B33265">
      <w:pPr>
        <w:pStyle w:val="Plattetekst"/>
        <w:spacing w:before="7"/>
        <w:ind w:left="0"/>
        <w:rPr>
          <w:sz w:val="22"/>
        </w:rPr>
      </w:pPr>
    </w:p>
    <w:p w14:paraId="185C0D7D" w14:textId="77777777" w:rsidR="00B33265" w:rsidRDefault="0025310C">
      <w:pPr>
        <w:pStyle w:val="Kop1"/>
        <w:spacing w:before="100"/>
        <w:ind w:left="3556"/>
        <w:jc w:val="both"/>
      </w:pPr>
      <w:r>
        <w:t>De</w:t>
      </w:r>
      <w:r>
        <w:rPr>
          <w:spacing w:val="-6"/>
        </w:rPr>
        <w:t xml:space="preserve"> </w:t>
      </w:r>
      <w:r>
        <w:t>schriftelijke</w:t>
      </w:r>
      <w:r>
        <w:rPr>
          <w:spacing w:val="-4"/>
        </w:rPr>
        <w:t xml:space="preserve"> </w:t>
      </w:r>
      <w:r>
        <w:t>proef</w:t>
      </w:r>
    </w:p>
    <w:p w14:paraId="1E7E2D95" w14:textId="77777777" w:rsidR="00B33265" w:rsidRDefault="0025310C">
      <w:pPr>
        <w:pStyle w:val="Lijstalinea"/>
        <w:numPr>
          <w:ilvl w:val="1"/>
          <w:numId w:val="1"/>
        </w:numPr>
        <w:tabs>
          <w:tab w:val="left" w:pos="858"/>
        </w:tabs>
        <w:spacing w:before="119"/>
        <w:ind w:right="208" w:hanging="360"/>
        <w:jc w:val="both"/>
        <w:rPr>
          <w:rFonts w:ascii="Symbol" w:hAnsi="Symbol"/>
          <w:sz w:val="20"/>
        </w:rPr>
      </w:pPr>
      <w:r>
        <w:rPr>
          <w:sz w:val="20"/>
        </w:rPr>
        <w:t>De deelnemer is ingeschreven nadat hij/zij aan de inrichtende organisatie (Wind en</w:t>
      </w:r>
      <w:r>
        <w:rPr>
          <w:spacing w:val="-68"/>
          <w:sz w:val="20"/>
        </w:rPr>
        <w:t xml:space="preserve"> </w:t>
      </w:r>
      <w:r>
        <w:rPr>
          <w:sz w:val="20"/>
        </w:rPr>
        <w:t>Watersport Vlaanderen– WWSV- of Sport Vlaanderen Nieuwpoort) het inschrijvings-</w:t>
      </w:r>
      <w:r>
        <w:rPr>
          <w:spacing w:val="-68"/>
          <w:sz w:val="20"/>
        </w:rPr>
        <w:t xml:space="preserve"> </w:t>
      </w:r>
      <w:r>
        <w:rPr>
          <w:sz w:val="20"/>
        </w:rPr>
        <w:t>geld</w:t>
      </w:r>
      <w:r>
        <w:rPr>
          <w:spacing w:val="-1"/>
          <w:sz w:val="20"/>
        </w:rPr>
        <w:t xml:space="preserve"> </w:t>
      </w:r>
      <w:r>
        <w:rPr>
          <w:sz w:val="20"/>
        </w:rPr>
        <w:t>heeft</w:t>
      </w:r>
      <w:r>
        <w:rPr>
          <w:spacing w:val="-1"/>
          <w:sz w:val="20"/>
        </w:rPr>
        <w:t xml:space="preserve"> </w:t>
      </w:r>
      <w:r>
        <w:rPr>
          <w:sz w:val="20"/>
        </w:rPr>
        <w:t>betaald.</w:t>
      </w:r>
    </w:p>
    <w:p w14:paraId="69A7774E" w14:textId="77777777" w:rsidR="00B33265" w:rsidRDefault="00B33265">
      <w:pPr>
        <w:pStyle w:val="Plattetekst"/>
        <w:spacing w:before="2"/>
        <w:ind w:left="0"/>
      </w:pPr>
    </w:p>
    <w:p w14:paraId="5898E4CB" w14:textId="77777777" w:rsidR="00B33265" w:rsidRDefault="0025310C">
      <w:pPr>
        <w:pStyle w:val="Lijstalinea"/>
        <w:numPr>
          <w:ilvl w:val="1"/>
          <w:numId w:val="1"/>
        </w:numPr>
        <w:tabs>
          <w:tab w:val="left" w:pos="839"/>
        </w:tabs>
        <w:spacing w:line="237" w:lineRule="auto"/>
        <w:ind w:right="265" w:hanging="360"/>
        <w:jc w:val="both"/>
        <w:rPr>
          <w:rFonts w:ascii="Symbol" w:hAnsi="Symbol"/>
          <w:sz w:val="20"/>
        </w:rPr>
      </w:pPr>
      <w:r>
        <w:rPr>
          <w:sz w:val="20"/>
        </w:rPr>
        <w:t>De schriftelijke proef wordt ingericht door WWSV of Sport Vlaanderen. Er worden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-4"/>
          <w:sz w:val="20"/>
        </w:rPr>
        <w:t xml:space="preserve"> </w:t>
      </w:r>
      <w:r>
        <w:rPr>
          <w:sz w:val="20"/>
        </w:rPr>
        <w:t>10-tal sessies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jaar</w:t>
      </w:r>
      <w:r>
        <w:rPr>
          <w:spacing w:val="-4"/>
          <w:sz w:val="20"/>
        </w:rPr>
        <w:t xml:space="preserve"> </w:t>
      </w:r>
      <w:r>
        <w:rPr>
          <w:sz w:val="20"/>
        </w:rPr>
        <w:t>georganiseerd.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sessies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3"/>
          <w:sz w:val="20"/>
        </w:rPr>
        <w:t xml:space="preserve"> </w:t>
      </w:r>
      <w:r>
        <w:rPr>
          <w:sz w:val="20"/>
        </w:rPr>
        <w:t>provinciaal verspreid.</w:t>
      </w:r>
    </w:p>
    <w:p w14:paraId="7C8E2A71" w14:textId="77777777" w:rsidR="00B33265" w:rsidRDefault="00B33265">
      <w:pPr>
        <w:pStyle w:val="Plattetekst"/>
        <w:spacing w:before="11"/>
        <w:ind w:left="0"/>
        <w:rPr>
          <w:sz w:val="19"/>
        </w:rPr>
      </w:pPr>
    </w:p>
    <w:p w14:paraId="74FF2410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276" w:hanging="360"/>
        <w:rPr>
          <w:rFonts w:ascii="Symbol" w:hAnsi="Symbol"/>
          <w:sz w:val="20"/>
        </w:rPr>
      </w:pPr>
      <w:r>
        <w:rPr>
          <w:sz w:val="20"/>
        </w:rPr>
        <w:t>De schriftelijke proef bestaat uit vooraf gedrukte vragenformulieren. Hierop staan</w:t>
      </w:r>
      <w:r>
        <w:rPr>
          <w:spacing w:val="1"/>
          <w:sz w:val="20"/>
        </w:rPr>
        <w:t xml:space="preserve"> </w:t>
      </w:r>
      <w:r>
        <w:rPr>
          <w:sz w:val="20"/>
        </w:rPr>
        <w:t>10 vragen, verdeeld over de drie onderwerpen.</w:t>
      </w:r>
      <w:r>
        <w:rPr>
          <w:spacing w:val="1"/>
          <w:sz w:val="20"/>
        </w:rPr>
        <w:t xml:space="preserve"> </w:t>
      </w:r>
      <w:r>
        <w:rPr>
          <w:sz w:val="20"/>
        </w:rPr>
        <w:t>Alles staat duidelijk aangegeven in</w:t>
      </w:r>
      <w:r>
        <w:rPr>
          <w:spacing w:val="-68"/>
          <w:sz w:val="20"/>
        </w:rPr>
        <w:t xml:space="preserve"> </w:t>
      </w:r>
      <w:r>
        <w:rPr>
          <w:sz w:val="20"/>
        </w:rPr>
        <w:t>het boek, Zeilen: van Basis tot A-brevet en eveneens in de informatiebrochure uit-</w:t>
      </w:r>
      <w:r>
        <w:rPr>
          <w:spacing w:val="-68"/>
          <w:sz w:val="20"/>
        </w:rPr>
        <w:t xml:space="preserve"> </w:t>
      </w:r>
      <w:r>
        <w:rPr>
          <w:sz w:val="20"/>
        </w:rPr>
        <w:t>gelegd.</w:t>
      </w:r>
    </w:p>
    <w:p w14:paraId="7B17731E" w14:textId="77777777" w:rsidR="00B33265" w:rsidRDefault="0025310C">
      <w:pPr>
        <w:pStyle w:val="Plattetekst"/>
        <w:spacing w:before="1"/>
      </w:pPr>
      <w:r>
        <w:t>De</w:t>
      </w:r>
      <w:r>
        <w:rPr>
          <w:spacing w:val="-4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mag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vraagstelling,</w:t>
      </w:r>
      <w:r>
        <w:rPr>
          <w:spacing w:val="-6"/>
        </w:rPr>
        <w:t xml:space="preserve"> </w:t>
      </w:r>
      <w:r>
        <w:t>indien</w:t>
      </w:r>
      <w:r>
        <w:rPr>
          <w:spacing w:val="-2"/>
        </w:rPr>
        <w:t xml:space="preserve"> </w:t>
      </w:r>
      <w:r>
        <w:t>zij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formulering</w:t>
      </w:r>
      <w:r>
        <w:rPr>
          <w:spacing w:val="-1"/>
        </w:rPr>
        <w:t xml:space="preserve"> </w:t>
      </w:r>
      <w:r>
        <w:t>onduidelijk</w:t>
      </w:r>
      <w:r>
        <w:rPr>
          <w:spacing w:val="-3"/>
        </w:rPr>
        <w:t xml:space="preserve"> </w:t>
      </w:r>
      <w:r>
        <w:t>acht,</w:t>
      </w:r>
      <w:r>
        <w:rPr>
          <w:spacing w:val="-6"/>
        </w:rPr>
        <w:t xml:space="preserve"> </w:t>
      </w:r>
      <w:r>
        <w:t>toelichten.</w:t>
      </w:r>
    </w:p>
    <w:p w14:paraId="4DA84919" w14:textId="77777777" w:rsidR="00B33265" w:rsidRDefault="00B33265">
      <w:pPr>
        <w:pStyle w:val="Plattetekst"/>
        <w:spacing w:before="11"/>
        <w:ind w:left="0"/>
        <w:rPr>
          <w:sz w:val="19"/>
        </w:rPr>
      </w:pPr>
    </w:p>
    <w:p w14:paraId="4C092005" w14:textId="77777777" w:rsidR="00B33265" w:rsidRDefault="0025310C">
      <w:pPr>
        <w:pStyle w:val="Lijstalinea"/>
        <w:numPr>
          <w:ilvl w:val="1"/>
          <w:numId w:val="1"/>
        </w:numPr>
        <w:tabs>
          <w:tab w:val="left" w:pos="839"/>
        </w:tabs>
        <w:ind w:right="307" w:hanging="360"/>
        <w:jc w:val="both"/>
        <w:rPr>
          <w:rFonts w:ascii="Symbol" w:hAnsi="Symbol"/>
          <w:sz w:val="20"/>
        </w:rPr>
      </w:pPr>
      <w:r>
        <w:rPr>
          <w:sz w:val="20"/>
        </w:rPr>
        <w:t>Personen die in de onmogelijkheid zijn de vragen schriftelijk te beantwoorden kun-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nen</w:t>
      </w:r>
      <w:proofErr w:type="spellEnd"/>
      <w:r>
        <w:rPr>
          <w:sz w:val="20"/>
        </w:rPr>
        <w:t xml:space="preserve"> deze proef mondeling afleggen. Personen die moeilijkheden hebben bij de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mulering</w:t>
      </w:r>
      <w:proofErr w:type="spellEnd"/>
      <w:r>
        <w:rPr>
          <w:sz w:val="20"/>
        </w:rPr>
        <w:t xml:space="preserve"> van hun antwoord, bijvoorbeeld bij dyslexie, kunnen hun schriftelijk </w:t>
      </w:r>
      <w:proofErr w:type="spellStart"/>
      <w:r>
        <w:rPr>
          <w:sz w:val="20"/>
        </w:rPr>
        <w:t>exa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men</w:t>
      </w:r>
      <w:r>
        <w:rPr>
          <w:spacing w:val="-2"/>
          <w:sz w:val="20"/>
        </w:rPr>
        <w:t xml:space="preserve"> </w:t>
      </w:r>
      <w:r>
        <w:rPr>
          <w:sz w:val="20"/>
        </w:rPr>
        <w:t>ook</w:t>
      </w:r>
      <w:r>
        <w:rPr>
          <w:spacing w:val="1"/>
          <w:sz w:val="20"/>
        </w:rPr>
        <w:t xml:space="preserve"> </w:t>
      </w:r>
      <w:r>
        <w:rPr>
          <w:sz w:val="20"/>
        </w:rPr>
        <w:t>mondeling</w:t>
      </w:r>
      <w:r>
        <w:rPr>
          <w:spacing w:val="1"/>
          <w:sz w:val="20"/>
        </w:rPr>
        <w:t xml:space="preserve"> </w:t>
      </w:r>
      <w:r>
        <w:rPr>
          <w:sz w:val="20"/>
        </w:rPr>
        <w:t>toelichten.</w:t>
      </w:r>
    </w:p>
    <w:p w14:paraId="151E34CA" w14:textId="77777777" w:rsidR="00B33265" w:rsidRDefault="0025310C">
      <w:pPr>
        <w:pStyle w:val="Plattetekst"/>
        <w:ind w:right="392"/>
        <w:jc w:val="both"/>
      </w:pPr>
      <w:r>
        <w:t>In deze gevallen kan de theoretische proef enkel wanneer een jurylid aanwezig is.</w:t>
      </w:r>
      <w:r>
        <w:rPr>
          <w:spacing w:val="-68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jurylid</w:t>
      </w:r>
      <w:r>
        <w:rPr>
          <w:spacing w:val="-2"/>
        </w:rPr>
        <w:t xml:space="preserve"> </w:t>
      </w:r>
      <w:r>
        <w:t>zal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aanwezigheid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toezichter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kandidaat</w:t>
      </w:r>
      <w:r>
        <w:rPr>
          <w:spacing w:val="-1"/>
        </w:rPr>
        <w:t xml:space="preserve"> </w:t>
      </w:r>
      <w:r>
        <w:t>bevragen.</w:t>
      </w:r>
    </w:p>
    <w:p w14:paraId="42DBDC1C" w14:textId="77777777" w:rsidR="00B33265" w:rsidRDefault="0025310C">
      <w:pPr>
        <w:pStyle w:val="Plattetekst"/>
        <w:ind w:right="495"/>
        <w:jc w:val="both"/>
      </w:pPr>
      <w:r>
        <w:t>Om een vlot verloop van het examen te verzekeren moet de kandidaat dit vooraf</w:t>
      </w:r>
      <w:r>
        <w:rPr>
          <w:spacing w:val="-68"/>
        </w:rPr>
        <w:t xml:space="preserve"> </w:t>
      </w:r>
      <w:r>
        <w:t>aan de</w:t>
      </w:r>
      <w:r>
        <w:rPr>
          <w:spacing w:val="-2"/>
        </w:rPr>
        <w:t xml:space="preserve"> </w:t>
      </w:r>
      <w:r>
        <w:t>federatie</w:t>
      </w:r>
      <w:r>
        <w:rPr>
          <w:spacing w:val="-2"/>
        </w:rPr>
        <w:t xml:space="preserve"> </w:t>
      </w:r>
      <w:r>
        <w:t>(WWSV)</w:t>
      </w:r>
      <w:r>
        <w:rPr>
          <w:spacing w:val="2"/>
        </w:rPr>
        <w:t xml:space="preserve"> </w:t>
      </w:r>
      <w:r>
        <w:t>meedelen.</w:t>
      </w:r>
    </w:p>
    <w:p w14:paraId="0797F6E4" w14:textId="77777777" w:rsidR="00B33265" w:rsidRDefault="00B33265">
      <w:pPr>
        <w:pStyle w:val="Plattetekst"/>
        <w:spacing w:before="1"/>
        <w:ind w:left="0"/>
      </w:pPr>
    </w:p>
    <w:p w14:paraId="6BE73EB3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1" w:line="237" w:lineRule="auto"/>
        <w:ind w:right="449" w:hanging="360"/>
        <w:rPr>
          <w:rFonts w:ascii="Symbol" w:hAnsi="Symbol"/>
          <w:sz w:val="20"/>
        </w:rPr>
      </w:pPr>
      <w:r>
        <w:rPr>
          <w:sz w:val="20"/>
        </w:rPr>
        <w:t xml:space="preserve">De kandidaten hebben maximum 2 uur de tijd om de vragen schriftelijk te </w:t>
      </w:r>
      <w:proofErr w:type="spellStart"/>
      <w:r>
        <w:rPr>
          <w:sz w:val="20"/>
        </w:rPr>
        <w:t>beant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woorden.</w:t>
      </w:r>
    </w:p>
    <w:p w14:paraId="215D49DF" w14:textId="77777777" w:rsidR="00B33265" w:rsidRDefault="00B33265">
      <w:pPr>
        <w:pStyle w:val="Plattetekst"/>
        <w:spacing w:before="11"/>
        <w:ind w:left="0"/>
        <w:rPr>
          <w:sz w:val="19"/>
        </w:rPr>
      </w:pPr>
    </w:p>
    <w:p w14:paraId="12E7B8C5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248" w:hanging="360"/>
        <w:rPr>
          <w:rFonts w:ascii="Symbol" w:hAnsi="Symbol"/>
          <w:sz w:val="20"/>
        </w:rPr>
      </w:pPr>
      <w:r>
        <w:rPr>
          <w:sz w:val="20"/>
        </w:rPr>
        <w:t xml:space="preserve">De deliberatie van het schriftelijke deel gebeurt door de gezamenlijke jury. De </w:t>
      </w:r>
      <w:proofErr w:type="spellStart"/>
      <w:r>
        <w:rPr>
          <w:sz w:val="20"/>
        </w:rPr>
        <w:t>deli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beratie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geheim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wordt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1"/>
          <w:sz w:val="20"/>
        </w:rPr>
        <w:t xml:space="preserve"> </w:t>
      </w:r>
      <w:r>
        <w:rPr>
          <w:sz w:val="20"/>
        </w:rPr>
        <w:t>examen</w:t>
      </w:r>
      <w:r>
        <w:rPr>
          <w:spacing w:val="-1"/>
          <w:sz w:val="20"/>
        </w:rPr>
        <w:t xml:space="preserve"> </w:t>
      </w:r>
      <w:r>
        <w:rPr>
          <w:sz w:val="20"/>
        </w:rPr>
        <w:t>niet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discussie</w:t>
      </w:r>
      <w:r>
        <w:rPr>
          <w:spacing w:val="-3"/>
          <w:sz w:val="20"/>
        </w:rPr>
        <w:t xml:space="preserve"> </w:t>
      </w:r>
      <w:r>
        <w:rPr>
          <w:sz w:val="20"/>
        </w:rPr>
        <w:t>gesteld.</w:t>
      </w:r>
    </w:p>
    <w:p w14:paraId="5EA81F5A" w14:textId="77777777" w:rsidR="00B33265" w:rsidRDefault="00B33265">
      <w:pPr>
        <w:pStyle w:val="Plattetekst"/>
        <w:spacing w:before="1"/>
        <w:ind w:left="0"/>
      </w:pPr>
    </w:p>
    <w:p w14:paraId="72C7ABF7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173" w:hanging="360"/>
        <w:rPr>
          <w:rFonts w:ascii="Symbol" w:hAnsi="Symbol"/>
          <w:sz w:val="24"/>
        </w:rPr>
      </w:pPr>
      <w:r>
        <w:rPr>
          <w:sz w:val="20"/>
          <w:u w:val="single"/>
        </w:rPr>
        <w:t>Indien de kandidaat geslaagd is voor zijn theoretische proef, blijven de punten altijd</w:t>
      </w:r>
      <w:r>
        <w:rPr>
          <w:spacing w:val="-68"/>
          <w:sz w:val="20"/>
        </w:rPr>
        <w:t xml:space="preserve"> </w:t>
      </w:r>
      <w:r>
        <w:rPr>
          <w:sz w:val="20"/>
          <w:u w:val="single"/>
        </w:rPr>
        <w:t>geldig</w:t>
      </w:r>
      <w:r>
        <w:rPr>
          <w:sz w:val="20"/>
        </w:rPr>
        <w:t>. De kandidaat krijgt hiervoor een officiële brief (per post of per email) dat hij</w:t>
      </w:r>
      <w:r>
        <w:rPr>
          <w:spacing w:val="-68"/>
          <w:sz w:val="20"/>
        </w:rPr>
        <w:t xml:space="preserve"> </w:t>
      </w:r>
      <w:r>
        <w:rPr>
          <w:sz w:val="20"/>
        </w:rPr>
        <w:t>moet voorleggen aan de juryvoorzitter die de praktische proef afneemt. Deze zal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dan een speciale stempel in de </w:t>
      </w:r>
      <w:proofErr w:type="spellStart"/>
      <w:r>
        <w:rPr>
          <w:sz w:val="20"/>
        </w:rPr>
        <w:t>zeilpas</w:t>
      </w:r>
      <w:proofErr w:type="spellEnd"/>
      <w:r>
        <w:rPr>
          <w:sz w:val="20"/>
        </w:rPr>
        <w:t xml:space="preserve"> aanbrengen als bewijs van het slagen in de</w:t>
      </w:r>
      <w:r>
        <w:rPr>
          <w:spacing w:val="1"/>
          <w:sz w:val="20"/>
        </w:rPr>
        <w:t xml:space="preserve"> </w:t>
      </w:r>
      <w:r>
        <w:rPr>
          <w:sz w:val="20"/>
        </w:rPr>
        <w:t>theorie.</w:t>
      </w:r>
    </w:p>
    <w:p w14:paraId="711D0EA0" w14:textId="77777777" w:rsidR="00B33265" w:rsidRDefault="00B33265">
      <w:pPr>
        <w:spacing w:line="237" w:lineRule="auto"/>
        <w:rPr>
          <w:rFonts w:ascii="Symbol" w:hAnsi="Symbol"/>
          <w:sz w:val="24"/>
        </w:rPr>
        <w:sectPr w:rsidR="00B33265">
          <w:footerReference w:type="default" r:id="rId13"/>
          <w:type w:val="continuous"/>
          <w:pgSz w:w="11910" w:h="16850"/>
          <w:pgMar w:top="1160" w:right="1080" w:bottom="960" w:left="1300" w:header="0" w:footer="778" w:gutter="0"/>
          <w:pgNumType w:start="1"/>
          <w:cols w:space="708"/>
        </w:sectPr>
      </w:pPr>
    </w:p>
    <w:p w14:paraId="02C6FF8C" w14:textId="77777777" w:rsidR="00B33265" w:rsidRDefault="0025310C">
      <w:pPr>
        <w:pStyle w:val="Kop1"/>
        <w:ind w:right="2151"/>
      </w:pPr>
      <w:r>
        <w:lastRenderedPageBreak/>
        <w:t>Praktische</w:t>
      </w:r>
      <w:r>
        <w:rPr>
          <w:spacing w:val="-6"/>
        </w:rPr>
        <w:t xml:space="preserve"> </w:t>
      </w:r>
      <w:r>
        <w:t>proef</w:t>
      </w:r>
    </w:p>
    <w:p w14:paraId="2746553C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before="124" w:line="237" w:lineRule="auto"/>
        <w:ind w:right="356" w:hanging="360"/>
        <w:rPr>
          <w:rFonts w:ascii="Symbol" w:hAnsi="Symbol"/>
          <w:sz w:val="20"/>
        </w:rPr>
      </w:pPr>
      <w:r>
        <w:rPr>
          <w:sz w:val="20"/>
        </w:rPr>
        <w:t>De deelnemer is ingeschreven nadat hij/zij aan de inrichtende organisatie (</w:t>
      </w:r>
      <w:proofErr w:type="spellStart"/>
      <w:r>
        <w:rPr>
          <w:sz w:val="20"/>
        </w:rPr>
        <w:t>organi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serende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club)</w:t>
      </w:r>
      <w:r>
        <w:rPr>
          <w:spacing w:val="1"/>
          <w:sz w:val="20"/>
        </w:rPr>
        <w:t xml:space="preserve"> </w:t>
      </w:r>
      <w:r>
        <w:rPr>
          <w:sz w:val="20"/>
        </w:rPr>
        <w:t>het inschrijvingsgeld</w:t>
      </w:r>
      <w:r>
        <w:rPr>
          <w:spacing w:val="-1"/>
          <w:sz w:val="20"/>
        </w:rPr>
        <w:t xml:space="preserve"> </w:t>
      </w:r>
      <w:r>
        <w:rPr>
          <w:sz w:val="20"/>
        </w:rPr>
        <w:t>heeft</w:t>
      </w:r>
      <w:r>
        <w:rPr>
          <w:spacing w:val="-1"/>
          <w:sz w:val="20"/>
        </w:rPr>
        <w:t xml:space="preserve"> </w:t>
      </w:r>
      <w:r>
        <w:rPr>
          <w:sz w:val="20"/>
        </w:rPr>
        <w:t>betaald.</w:t>
      </w:r>
    </w:p>
    <w:p w14:paraId="50409B31" w14:textId="77777777" w:rsidR="00B33265" w:rsidRDefault="00B33265">
      <w:pPr>
        <w:pStyle w:val="Plattetekst"/>
        <w:spacing w:before="4"/>
        <w:ind w:left="0"/>
      </w:pPr>
    </w:p>
    <w:p w14:paraId="598E80B7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565" w:hanging="360"/>
        <w:rPr>
          <w:rFonts w:ascii="Symbol" w:hAnsi="Symbol"/>
          <w:sz w:val="20"/>
        </w:rPr>
      </w:pPr>
      <w:r>
        <w:rPr>
          <w:sz w:val="20"/>
        </w:rPr>
        <w:t>De deelnemer is verplicht eerst de theoretische proef af te leggen (slagen is niet</w:t>
      </w:r>
      <w:r>
        <w:rPr>
          <w:spacing w:val="-68"/>
          <w:sz w:val="20"/>
        </w:rPr>
        <w:t xml:space="preserve"> </w:t>
      </w:r>
      <w:r>
        <w:rPr>
          <w:sz w:val="20"/>
        </w:rPr>
        <w:t>noodzakelijk)</w:t>
      </w:r>
      <w:r>
        <w:rPr>
          <w:spacing w:val="-2"/>
          <w:sz w:val="20"/>
        </w:rPr>
        <w:t xml:space="preserve"> </w:t>
      </w:r>
      <w:r>
        <w:rPr>
          <w:sz w:val="20"/>
        </w:rPr>
        <w:t>vooraleer</w:t>
      </w:r>
      <w:r>
        <w:rPr>
          <w:spacing w:val="1"/>
          <w:sz w:val="20"/>
        </w:rPr>
        <w:t xml:space="preserve"> </w:t>
      </w:r>
      <w:r>
        <w:rPr>
          <w:sz w:val="20"/>
        </w:rPr>
        <w:t>hij/zij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praktische</w:t>
      </w:r>
      <w:r>
        <w:rPr>
          <w:spacing w:val="-1"/>
          <w:sz w:val="20"/>
        </w:rPr>
        <w:t xml:space="preserve"> </w:t>
      </w:r>
      <w:r>
        <w:rPr>
          <w:sz w:val="20"/>
        </w:rPr>
        <w:t>proef deelneemt.</w:t>
      </w:r>
    </w:p>
    <w:p w14:paraId="4AECC51F" w14:textId="77777777" w:rsidR="00B33265" w:rsidRDefault="00B33265">
      <w:pPr>
        <w:pStyle w:val="Plattetekst"/>
        <w:spacing w:before="11"/>
        <w:ind w:left="0"/>
        <w:rPr>
          <w:sz w:val="19"/>
        </w:rPr>
      </w:pPr>
    </w:p>
    <w:p w14:paraId="78530B87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541" w:hanging="360"/>
        <w:rPr>
          <w:rFonts w:ascii="Symbol" w:hAnsi="Symbol"/>
          <w:sz w:val="20"/>
        </w:rPr>
      </w:pPr>
      <w:r>
        <w:rPr>
          <w:sz w:val="20"/>
        </w:rPr>
        <w:t>Het praktijk gedeelte moet worden afgelegd in boottypes waarvan het maximum</w:t>
      </w:r>
      <w:r>
        <w:rPr>
          <w:spacing w:val="-68"/>
          <w:sz w:val="20"/>
        </w:rPr>
        <w:t xml:space="preserve"> </w:t>
      </w:r>
      <w:r>
        <w:rPr>
          <w:sz w:val="20"/>
        </w:rPr>
        <w:t>zeiloppervlak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1"/>
          <w:sz w:val="20"/>
        </w:rPr>
        <w:t xml:space="preserve"> </w:t>
      </w:r>
      <w:r>
        <w:rPr>
          <w:sz w:val="20"/>
        </w:rPr>
        <w:t>fok en</w:t>
      </w:r>
      <w:r>
        <w:rPr>
          <w:spacing w:val="3"/>
          <w:sz w:val="20"/>
        </w:rPr>
        <w:t xml:space="preserve"> </w:t>
      </w:r>
      <w:r>
        <w:rPr>
          <w:sz w:val="20"/>
        </w:rPr>
        <w:t>grootzeil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m²</w:t>
      </w:r>
      <w:r>
        <w:rPr>
          <w:spacing w:val="1"/>
          <w:sz w:val="20"/>
        </w:rPr>
        <w:t xml:space="preserve"> </w:t>
      </w:r>
      <w:r>
        <w:rPr>
          <w:sz w:val="20"/>
        </w:rPr>
        <w:t>bedraagt.</w:t>
      </w:r>
    </w:p>
    <w:p w14:paraId="24EE2F02" w14:textId="77777777" w:rsidR="00B33265" w:rsidRDefault="0025310C">
      <w:pPr>
        <w:pStyle w:val="Plattetekst"/>
        <w:ind w:right="171"/>
      </w:pPr>
      <w:r>
        <w:t xml:space="preserve">Het boottype waarin de kandidaat de proeven aflegt, moet geschikt zijn aan de </w:t>
      </w:r>
      <w:proofErr w:type="spellStart"/>
      <w:r>
        <w:t>fysi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sche</w:t>
      </w:r>
      <w:proofErr w:type="spellEnd"/>
      <w:r>
        <w:t xml:space="preserve"> gestalte van de kandidaat, bijv. een volwassen persoon hoeft niet in een</w:t>
      </w:r>
      <w:r>
        <w:rPr>
          <w:spacing w:val="1"/>
        </w:rPr>
        <w:t xml:space="preserve"> </w:t>
      </w:r>
      <w:r>
        <w:t>jeugdklasse</w:t>
      </w:r>
      <w:r>
        <w:rPr>
          <w:spacing w:val="-3"/>
        </w:rPr>
        <w:t xml:space="preserve"> </w:t>
      </w:r>
      <w:r>
        <w:t>zijn proeven af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leggen.</w:t>
      </w:r>
    </w:p>
    <w:p w14:paraId="608E2808" w14:textId="77777777" w:rsidR="00B33265" w:rsidRDefault="00B33265">
      <w:pPr>
        <w:pStyle w:val="Plattetekst"/>
        <w:spacing w:before="11"/>
        <w:ind w:left="0"/>
        <w:rPr>
          <w:sz w:val="19"/>
        </w:rPr>
      </w:pPr>
    </w:p>
    <w:p w14:paraId="48A29F9C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235" w:hanging="360"/>
        <w:rPr>
          <w:rFonts w:ascii="Symbol" w:hAnsi="Symbol"/>
          <w:sz w:val="20"/>
        </w:rPr>
      </w:pPr>
      <w:r>
        <w:rPr>
          <w:sz w:val="20"/>
        </w:rPr>
        <w:t>De algemene richtlijnen voor de gevraagde manoeuvres zijn beschreven in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handleiding “Zeilen van Basis tot A- brevet” alsook in de informatiebrochure. De </w:t>
      </w:r>
      <w:proofErr w:type="spellStart"/>
      <w:r>
        <w:rPr>
          <w:sz w:val="20"/>
        </w:rPr>
        <w:t>ju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ry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baseert</w:t>
      </w:r>
      <w:r>
        <w:rPr>
          <w:spacing w:val="2"/>
          <w:sz w:val="20"/>
        </w:rPr>
        <w:t xml:space="preserve"> </w:t>
      </w:r>
      <w:r>
        <w:rPr>
          <w:sz w:val="20"/>
        </w:rPr>
        <w:t>zich</w:t>
      </w:r>
      <w:r>
        <w:rPr>
          <w:spacing w:val="-2"/>
          <w:sz w:val="20"/>
        </w:rPr>
        <w:t xml:space="preserve"> </w:t>
      </w:r>
      <w:r>
        <w:rPr>
          <w:sz w:val="20"/>
        </w:rPr>
        <w:t>hierop</w:t>
      </w:r>
      <w:r>
        <w:rPr>
          <w:spacing w:val="1"/>
          <w:sz w:val="20"/>
        </w:rPr>
        <w:t xml:space="preserve"> </w:t>
      </w:r>
      <w:r>
        <w:rPr>
          <w:sz w:val="20"/>
        </w:rPr>
        <w:t>om</w:t>
      </w:r>
      <w:r>
        <w:rPr>
          <w:spacing w:val="-1"/>
          <w:sz w:val="20"/>
        </w:rPr>
        <w:t xml:space="preserve"> </w:t>
      </w:r>
      <w:r>
        <w:rPr>
          <w:sz w:val="20"/>
        </w:rPr>
        <w:t>punten</w:t>
      </w:r>
      <w:r>
        <w:rPr>
          <w:spacing w:val="-1"/>
          <w:sz w:val="20"/>
        </w:rPr>
        <w:t xml:space="preserve"> </w:t>
      </w:r>
      <w:r>
        <w:rPr>
          <w:sz w:val="20"/>
        </w:rPr>
        <w:t>toe te kennen.</w:t>
      </w:r>
    </w:p>
    <w:p w14:paraId="21D2024F" w14:textId="77777777" w:rsidR="00B33265" w:rsidRDefault="00B33265">
      <w:pPr>
        <w:pStyle w:val="Plattetekst"/>
        <w:ind w:left="0"/>
      </w:pPr>
    </w:p>
    <w:p w14:paraId="10AF53FD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295" w:hanging="360"/>
        <w:rPr>
          <w:rFonts w:ascii="Symbol" w:hAnsi="Symbol"/>
          <w:sz w:val="20"/>
        </w:rPr>
      </w:pPr>
      <w:r>
        <w:rPr>
          <w:sz w:val="20"/>
        </w:rPr>
        <w:t xml:space="preserve">Voor elk van de te examineren manoeuvres krijgt de kandidaat 3 </w:t>
      </w:r>
      <w:proofErr w:type="spellStart"/>
      <w:r>
        <w:rPr>
          <w:sz w:val="20"/>
        </w:rPr>
        <w:t>beoordelingskan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sen.</w:t>
      </w:r>
    </w:p>
    <w:p w14:paraId="3135C8BC" w14:textId="77777777" w:rsidR="00B33265" w:rsidRDefault="00B33265">
      <w:pPr>
        <w:pStyle w:val="Plattetekst"/>
        <w:spacing w:before="1"/>
        <w:ind w:left="0"/>
      </w:pPr>
    </w:p>
    <w:p w14:paraId="77629422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246" w:hanging="360"/>
        <w:rPr>
          <w:rFonts w:ascii="Symbol" w:hAnsi="Symbol"/>
          <w:sz w:val="20"/>
        </w:rPr>
      </w:pPr>
      <w:r>
        <w:rPr>
          <w:sz w:val="20"/>
        </w:rPr>
        <w:t xml:space="preserve">De definitieve puntentoekenning per moduleonderdeel gebeurt door de </w:t>
      </w:r>
      <w:proofErr w:type="spellStart"/>
      <w:r>
        <w:rPr>
          <w:sz w:val="20"/>
        </w:rPr>
        <w:t>gezamenlij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jury. De deliberatie is geheim en wordt na het afsluiten niet bekend gemaakt.</w:t>
      </w:r>
      <w:r>
        <w:rPr>
          <w:spacing w:val="1"/>
          <w:sz w:val="20"/>
        </w:rPr>
        <w:t xml:space="preserve"> </w:t>
      </w:r>
      <w:r>
        <w:rPr>
          <w:sz w:val="20"/>
        </w:rPr>
        <w:t>Wel kan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jury</w:t>
      </w:r>
      <w:r>
        <w:rPr>
          <w:spacing w:val="-3"/>
          <w:sz w:val="20"/>
        </w:rPr>
        <w:t xml:space="preserve"> </w:t>
      </w:r>
      <w:r>
        <w:rPr>
          <w:sz w:val="20"/>
        </w:rPr>
        <w:t>toelichting</w:t>
      </w:r>
      <w:r>
        <w:rPr>
          <w:spacing w:val="-1"/>
          <w:sz w:val="20"/>
        </w:rPr>
        <w:t xml:space="preserve"> </w:t>
      </w:r>
      <w:r>
        <w:rPr>
          <w:sz w:val="20"/>
        </w:rPr>
        <w:t>geven</w:t>
      </w:r>
      <w:r>
        <w:rPr>
          <w:spacing w:val="1"/>
          <w:sz w:val="20"/>
        </w:rPr>
        <w:t xml:space="preserve"> </w:t>
      </w:r>
      <w:r>
        <w:rPr>
          <w:sz w:val="20"/>
        </w:rPr>
        <w:t>voor</w:t>
      </w:r>
      <w:r>
        <w:rPr>
          <w:spacing w:val="-4"/>
          <w:sz w:val="20"/>
        </w:rPr>
        <w:t xml:space="preserve"> </w:t>
      </w:r>
      <w:r>
        <w:rPr>
          <w:sz w:val="20"/>
        </w:rPr>
        <w:t>welke</w:t>
      </w:r>
      <w:r>
        <w:rPr>
          <w:spacing w:val="-3"/>
          <w:sz w:val="20"/>
        </w:rPr>
        <w:t xml:space="preserve"> </w:t>
      </w:r>
      <w:r>
        <w:rPr>
          <w:sz w:val="20"/>
        </w:rPr>
        <w:t>module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kandidaat</w:t>
      </w:r>
      <w:r>
        <w:rPr>
          <w:spacing w:val="-2"/>
          <w:sz w:val="20"/>
        </w:rPr>
        <w:t xml:space="preserve"> </w:t>
      </w:r>
      <w:r>
        <w:rPr>
          <w:sz w:val="20"/>
        </w:rPr>
        <w:t>niet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geslaagd.</w:t>
      </w:r>
      <w:r>
        <w:rPr>
          <w:spacing w:val="-67"/>
          <w:sz w:val="20"/>
        </w:rPr>
        <w:t xml:space="preserve"> </w:t>
      </w:r>
      <w:r>
        <w:rPr>
          <w:sz w:val="20"/>
        </w:rPr>
        <w:t>Zij</w:t>
      </w:r>
      <w:r>
        <w:rPr>
          <w:spacing w:val="-1"/>
          <w:sz w:val="20"/>
        </w:rPr>
        <w:t xml:space="preserve"> </w:t>
      </w:r>
      <w:r>
        <w:rPr>
          <w:sz w:val="20"/>
        </w:rPr>
        <w:t>hoeven hiervoor</w:t>
      </w:r>
      <w:r>
        <w:rPr>
          <w:spacing w:val="-2"/>
          <w:sz w:val="20"/>
        </w:rPr>
        <w:t xml:space="preserve"> </w:t>
      </w:r>
      <w:r>
        <w:rPr>
          <w:sz w:val="20"/>
        </w:rPr>
        <w:t>niet in debat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gaan.</w:t>
      </w:r>
    </w:p>
    <w:p w14:paraId="1BD9D344" w14:textId="77777777" w:rsidR="00B33265" w:rsidRDefault="00B33265">
      <w:pPr>
        <w:pStyle w:val="Plattetekst"/>
        <w:spacing w:before="10"/>
        <w:ind w:left="0"/>
        <w:rPr>
          <w:sz w:val="19"/>
        </w:rPr>
      </w:pPr>
    </w:p>
    <w:p w14:paraId="0E8A955F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221" w:hanging="360"/>
        <w:rPr>
          <w:rFonts w:ascii="Symbol" w:hAnsi="Symbol"/>
          <w:sz w:val="20"/>
        </w:rPr>
      </w:pPr>
      <w:r>
        <w:rPr>
          <w:sz w:val="20"/>
        </w:rPr>
        <w:t xml:space="preserve">De examenjury samen met de zeilschool kan op de dag van het praktijkexamen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slissen de proeven af te gelasten indien de weersomstandigheden niet voldoen om</w:t>
      </w:r>
      <w:r>
        <w:rPr>
          <w:spacing w:val="1"/>
          <w:sz w:val="20"/>
        </w:rPr>
        <w:t xml:space="preserve"> </w:t>
      </w:r>
      <w:r>
        <w:rPr>
          <w:sz w:val="20"/>
        </w:rPr>
        <w:t>een examen af te nemen. Deze beslissing wordt door de voorzitter van de examen-</w:t>
      </w:r>
      <w:r>
        <w:rPr>
          <w:spacing w:val="-68"/>
          <w:sz w:val="20"/>
        </w:rPr>
        <w:t xml:space="preserve"> </w:t>
      </w:r>
      <w:r>
        <w:rPr>
          <w:sz w:val="20"/>
        </w:rPr>
        <w:t>commissie aan de kandidaten meegedeeld. De jury kan in gezamenlijk overleg een</w:t>
      </w:r>
      <w:r>
        <w:rPr>
          <w:spacing w:val="1"/>
          <w:sz w:val="20"/>
        </w:rPr>
        <w:t xml:space="preserve"> </w:t>
      </w:r>
      <w:r>
        <w:rPr>
          <w:sz w:val="20"/>
        </w:rPr>
        <w:t>andere</w:t>
      </w:r>
      <w:r>
        <w:rPr>
          <w:spacing w:val="-3"/>
          <w:sz w:val="20"/>
        </w:rPr>
        <w:t xml:space="preserve"> </w:t>
      </w:r>
      <w:r>
        <w:rPr>
          <w:sz w:val="20"/>
        </w:rPr>
        <w:t>datum</w:t>
      </w:r>
      <w:r>
        <w:rPr>
          <w:spacing w:val="-1"/>
          <w:sz w:val="20"/>
        </w:rPr>
        <w:t xml:space="preserve"> </w:t>
      </w:r>
      <w:r>
        <w:rPr>
          <w:sz w:val="20"/>
        </w:rPr>
        <w:t>aan de</w:t>
      </w:r>
      <w:r>
        <w:rPr>
          <w:spacing w:val="-2"/>
          <w:sz w:val="20"/>
        </w:rPr>
        <w:t xml:space="preserve"> </w:t>
      </w:r>
      <w:r>
        <w:rPr>
          <w:sz w:val="20"/>
        </w:rPr>
        <w:t>organiserende</w:t>
      </w:r>
      <w:r>
        <w:rPr>
          <w:spacing w:val="-1"/>
          <w:sz w:val="20"/>
        </w:rPr>
        <w:t xml:space="preserve"> </w:t>
      </w:r>
      <w:r>
        <w:rPr>
          <w:sz w:val="20"/>
        </w:rPr>
        <w:t>club voorstellen.</w:t>
      </w:r>
    </w:p>
    <w:p w14:paraId="759123CB" w14:textId="77777777" w:rsidR="00B33265" w:rsidRDefault="0025310C">
      <w:pPr>
        <w:pStyle w:val="Plattetekst"/>
        <w:spacing w:before="120"/>
        <w:ind w:right="403"/>
      </w:pPr>
      <w:r>
        <w:t>Indien er gestart werd met een examen, maar gestopt moet worden wegens het</w:t>
      </w:r>
      <w:r>
        <w:rPr>
          <w:spacing w:val="1"/>
        </w:rPr>
        <w:t xml:space="preserve"> </w:t>
      </w:r>
      <w:r>
        <w:t xml:space="preserve">wegvallen van de wind, behouden alle deelnemers hun punten van de reeds </w:t>
      </w:r>
      <w:proofErr w:type="spellStart"/>
      <w:r>
        <w:t>afge</w:t>
      </w:r>
      <w:proofErr w:type="spellEnd"/>
      <w:r>
        <w:t>-</w:t>
      </w:r>
      <w:r>
        <w:rPr>
          <w:spacing w:val="-68"/>
        </w:rPr>
        <w:t xml:space="preserve"> </w:t>
      </w:r>
      <w:r>
        <w:t>legde proeven zoals schiemanswerk en wrikken of paddelen. Deze worden dan</w:t>
      </w:r>
      <w:r>
        <w:rPr>
          <w:spacing w:val="1"/>
        </w:rPr>
        <w:t xml:space="preserve"> </w:t>
      </w:r>
      <w:r>
        <w:t>overdragen naar de volgende afgesproken datum. Deelnemers die op dat punt</w:t>
      </w:r>
      <w:r>
        <w:rPr>
          <w:spacing w:val="1"/>
        </w:rPr>
        <w:t xml:space="preserve"> </w:t>
      </w:r>
      <w:r>
        <w:t>reeds alle proeven afgelegd hebben, behouden hun resultaat en kunnen als ge-</w:t>
      </w:r>
      <w:r>
        <w:rPr>
          <w:spacing w:val="1"/>
        </w:rPr>
        <w:t xml:space="preserve"> </w:t>
      </w:r>
      <w:proofErr w:type="spellStart"/>
      <w:r>
        <w:t>slaagd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niet-geslaagd beschouwd worden.</w:t>
      </w:r>
    </w:p>
    <w:p w14:paraId="5C170B1F" w14:textId="77777777" w:rsidR="00B33265" w:rsidRDefault="0025310C">
      <w:pPr>
        <w:pStyle w:val="Plattetekst"/>
        <w:spacing w:before="118"/>
        <w:ind w:right="228"/>
      </w:pPr>
      <w:r>
        <w:t>Er bestaat geen norm voor een maximum windkracht. Hiervoor neemt de zeilschool</w:t>
      </w:r>
      <w:r>
        <w:rPr>
          <w:spacing w:val="-68"/>
        </w:rPr>
        <w:t xml:space="preserve"> </w:t>
      </w:r>
      <w:r>
        <w:t>haar</w:t>
      </w:r>
      <w:r>
        <w:rPr>
          <w:spacing w:val="-3"/>
        </w:rPr>
        <w:t xml:space="preserve"> </w:t>
      </w:r>
      <w:r>
        <w:t>verantwoordelijkheid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examen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te laten</w:t>
      </w:r>
      <w:r>
        <w:rPr>
          <w:spacing w:val="-1"/>
        </w:rPr>
        <w:t xml:space="preserve"> </w:t>
      </w:r>
      <w:r>
        <w:t>doorgaan.</w:t>
      </w:r>
    </w:p>
    <w:p w14:paraId="7B127F25" w14:textId="77777777" w:rsidR="00B33265" w:rsidRDefault="00B33265">
      <w:pPr>
        <w:pStyle w:val="Plattetekst"/>
        <w:ind w:left="0"/>
      </w:pPr>
    </w:p>
    <w:p w14:paraId="0FA4BB4F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463" w:hanging="360"/>
        <w:rPr>
          <w:rFonts w:ascii="Symbol" w:hAnsi="Symbol"/>
          <w:sz w:val="20"/>
        </w:rPr>
      </w:pPr>
      <w:r>
        <w:rPr>
          <w:sz w:val="20"/>
        </w:rPr>
        <w:t xml:space="preserve">Om nutteloze verplaatsingen te voorkomen, kunnen, als de algemene </w:t>
      </w:r>
      <w:proofErr w:type="spellStart"/>
      <w:r>
        <w:rPr>
          <w:sz w:val="20"/>
        </w:rPr>
        <w:t>weersver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wachtingen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aard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dat</w:t>
      </w:r>
      <w:r>
        <w:rPr>
          <w:spacing w:val="-3"/>
          <w:sz w:val="20"/>
        </w:rPr>
        <w:t xml:space="preserve"> 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z w:val="20"/>
        </w:rPr>
        <w:t>geen</w:t>
      </w:r>
      <w:r>
        <w:rPr>
          <w:spacing w:val="2"/>
          <w:sz w:val="20"/>
        </w:rPr>
        <w:t xml:space="preserve"> </w:t>
      </w:r>
      <w:r>
        <w:rPr>
          <w:sz w:val="20"/>
        </w:rPr>
        <w:t>wind</w:t>
      </w:r>
      <w:r>
        <w:rPr>
          <w:spacing w:val="-3"/>
          <w:sz w:val="20"/>
        </w:rPr>
        <w:t xml:space="preserve"> </w:t>
      </w:r>
      <w:r>
        <w:rPr>
          <w:sz w:val="20"/>
        </w:rPr>
        <w:t>wordt</w:t>
      </w:r>
      <w:r>
        <w:rPr>
          <w:spacing w:val="-1"/>
          <w:sz w:val="20"/>
        </w:rPr>
        <w:t xml:space="preserve"> </w:t>
      </w:r>
      <w:r>
        <w:rPr>
          <w:sz w:val="20"/>
        </w:rPr>
        <w:t>verwacht,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overleg</w:t>
      </w:r>
      <w:r>
        <w:rPr>
          <w:spacing w:val="-2"/>
          <w:sz w:val="20"/>
        </w:rPr>
        <w:t xml:space="preserve"> </w:t>
      </w:r>
      <w:r>
        <w:rPr>
          <w:sz w:val="20"/>
        </w:rPr>
        <w:t>tussen</w:t>
      </w:r>
      <w:r>
        <w:rPr>
          <w:spacing w:val="-68"/>
          <w:sz w:val="20"/>
        </w:rPr>
        <w:t xml:space="preserve"> </w:t>
      </w:r>
      <w:r>
        <w:rPr>
          <w:sz w:val="20"/>
        </w:rPr>
        <w:t>de examenvoorzitter en de clubverantwoordelijke, de proeven de dag voordien</w:t>
      </w:r>
      <w:r>
        <w:rPr>
          <w:spacing w:val="1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verzet naar</w:t>
      </w:r>
      <w:r>
        <w:rPr>
          <w:spacing w:val="1"/>
          <w:sz w:val="20"/>
        </w:rPr>
        <w:t xml:space="preserve"> </w:t>
      </w:r>
      <w:r>
        <w:rPr>
          <w:sz w:val="20"/>
        </w:rPr>
        <w:t>een</w:t>
      </w:r>
      <w:r>
        <w:rPr>
          <w:spacing w:val="2"/>
          <w:sz w:val="20"/>
        </w:rPr>
        <w:t xml:space="preserve"> </w:t>
      </w:r>
      <w:r>
        <w:rPr>
          <w:sz w:val="20"/>
        </w:rPr>
        <w:t>volgende</w:t>
      </w:r>
      <w:r>
        <w:rPr>
          <w:spacing w:val="-2"/>
          <w:sz w:val="20"/>
        </w:rPr>
        <w:t xml:space="preserve"> </w:t>
      </w:r>
      <w:r>
        <w:rPr>
          <w:sz w:val="20"/>
        </w:rPr>
        <w:t>datum.</w:t>
      </w:r>
    </w:p>
    <w:p w14:paraId="3DB28BC2" w14:textId="77777777" w:rsidR="00B33265" w:rsidRDefault="0025310C">
      <w:pPr>
        <w:pStyle w:val="Plattetekst"/>
        <w:ind w:right="260"/>
      </w:pPr>
      <w:r>
        <w:t>De examenvoorzitter brengt dit ter kennis van de juryleden en het secretariaat van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federatie.</w:t>
      </w:r>
      <w:r>
        <w:rPr>
          <w:spacing w:val="-3"/>
        </w:rPr>
        <w:t xml:space="preserve"> </w:t>
      </w:r>
      <w:r>
        <w:t>De club</w:t>
      </w:r>
      <w:r>
        <w:rPr>
          <w:spacing w:val="-1"/>
        </w:rPr>
        <w:t xml:space="preserve"> </w:t>
      </w:r>
      <w:r>
        <w:t>brengt</w:t>
      </w:r>
      <w:r>
        <w:rPr>
          <w:spacing w:val="-1"/>
        </w:rPr>
        <w:t xml:space="preserve"> </w:t>
      </w:r>
      <w:r>
        <w:t>haar</w:t>
      </w:r>
      <w:r>
        <w:rPr>
          <w:spacing w:val="-1"/>
        </w:rPr>
        <w:t xml:space="preserve"> </w:t>
      </w:r>
      <w:r>
        <w:t>kandidaten</w:t>
      </w:r>
      <w:r>
        <w:rPr>
          <w:spacing w:val="-1"/>
        </w:rPr>
        <w:t xml:space="preserve"> </w:t>
      </w:r>
      <w:r>
        <w:t>hiervan</w:t>
      </w:r>
      <w:r>
        <w:rPr>
          <w:spacing w:val="-1"/>
        </w:rPr>
        <w:t xml:space="preserve"> </w:t>
      </w:r>
      <w:r>
        <w:t>op de</w:t>
      </w:r>
      <w:r>
        <w:rPr>
          <w:spacing w:val="-3"/>
        </w:rPr>
        <w:t xml:space="preserve"> </w:t>
      </w:r>
      <w:r>
        <w:t>hoogte.</w:t>
      </w:r>
    </w:p>
    <w:p w14:paraId="05A864F3" w14:textId="77777777" w:rsidR="00B33265" w:rsidRDefault="00B33265">
      <w:pPr>
        <w:sectPr w:rsidR="00B33265">
          <w:pgSz w:w="11910" w:h="16850"/>
          <w:pgMar w:top="1060" w:right="1080" w:bottom="960" w:left="1300" w:header="0" w:footer="778" w:gutter="0"/>
          <w:cols w:space="708"/>
        </w:sectPr>
      </w:pPr>
    </w:p>
    <w:p w14:paraId="28357F18" w14:textId="77777777" w:rsidR="00B33265" w:rsidRDefault="0025310C">
      <w:pPr>
        <w:pStyle w:val="Kop1"/>
        <w:spacing w:before="77"/>
        <w:ind w:right="2154"/>
      </w:pPr>
      <w:r>
        <w:lastRenderedPageBreak/>
        <w:t>Klachtenprocedure</w:t>
      </w:r>
    </w:p>
    <w:p w14:paraId="275973C4" w14:textId="77777777" w:rsidR="00B33265" w:rsidRDefault="0025310C">
      <w:pPr>
        <w:pStyle w:val="Lijstalinea"/>
        <w:numPr>
          <w:ilvl w:val="1"/>
          <w:numId w:val="1"/>
        </w:numPr>
        <w:tabs>
          <w:tab w:val="left" w:pos="839"/>
        </w:tabs>
        <w:spacing w:before="120"/>
        <w:ind w:right="442" w:hanging="360"/>
        <w:jc w:val="both"/>
        <w:rPr>
          <w:rFonts w:ascii="Symbol" w:hAnsi="Symbol"/>
          <w:sz w:val="20"/>
        </w:rPr>
      </w:pPr>
      <w:r>
        <w:rPr>
          <w:sz w:val="20"/>
        </w:rPr>
        <w:t>Indien een kandidaat meent dat hij ten onrechte niet geslaagd is bij het afleggen</w:t>
      </w:r>
      <w:r>
        <w:rPr>
          <w:spacing w:val="-68"/>
          <w:sz w:val="20"/>
        </w:rPr>
        <w:t xml:space="preserve"> </w:t>
      </w:r>
      <w:r>
        <w:rPr>
          <w:sz w:val="20"/>
        </w:rPr>
        <w:t>van de technische proef, kan de kandidaat vragen om gehoord te worden door de</w:t>
      </w:r>
      <w:r>
        <w:rPr>
          <w:spacing w:val="-68"/>
          <w:sz w:val="20"/>
        </w:rPr>
        <w:t xml:space="preserve"> </w:t>
      </w:r>
      <w:r>
        <w:rPr>
          <w:sz w:val="20"/>
        </w:rPr>
        <w:t>Zeilcommissie.</w:t>
      </w:r>
    </w:p>
    <w:p w14:paraId="2DBAFAF3" w14:textId="77777777" w:rsidR="00B33265" w:rsidRDefault="00B33265">
      <w:pPr>
        <w:pStyle w:val="Plattetekst"/>
        <w:spacing w:before="10"/>
        <w:ind w:left="0"/>
        <w:rPr>
          <w:sz w:val="19"/>
        </w:rPr>
      </w:pPr>
    </w:p>
    <w:p w14:paraId="793A0075" w14:textId="77777777" w:rsidR="00B33265" w:rsidRDefault="0025310C">
      <w:pPr>
        <w:pStyle w:val="Lijstalinea"/>
        <w:numPr>
          <w:ilvl w:val="1"/>
          <w:numId w:val="1"/>
        </w:numPr>
        <w:tabs>
          <w:tab w:val="left" w:pos="838"/>
          <w:tab w:val="left" w:pos="839"/>
        </w:tabs>
        <w:ind w:right="163" w:hanging="360"/>
        <w:rPr>
          <w:rFonts w:ascii="Symbol" w:hAnsi="Symbol"/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kandidaat</w:t>
      </w:r>
      <w:r>
        <w:rPr>
          <w:spacing w:val="11"/>
          <w:sz w:val="20"/>
        </w:rPr>
        <w:t xml:space="preserve"> </w:t>
      </w:r>
      <w:r>
        <w:rPr>
          <w:sz w:val="20"/>
        </w:rPr>
        <w:t>dient</w:t>
      </w:r>
      <w:r>
        <w:rPr>
          <w:spacing w:val="12"/>
          <w:sz w:val="20"/>
        </w:rPr>
        <w:t xml:space="preserve"> </w:t>
      </w:r>
      <w:r>
        <w:rPr>
          <w:sz w:val="20"/>
        </w:rPr>
        <w:t>uiterlijk</w:t>
      </w:r>
      <w:r>
        <w:rPr>
          <w:spacing w:val="10"/>
          <w:sz w:val="20"/>
        </w:rPr>
        <w:t xml:space="preserve"> </w:t>
      </w:r>
      <w:r>
        <w:rPr>
          <w:sz w:val="20"/>
        </w:rPr>
        <w:t>binnen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5</w:t>
      </w:r>
      <w:r>
        <w:rPr>
          <w:spacing w:val="11"/>
          <w:sz w:val="20"/>
        </w:rPr>
        <w:t xml:space="preserve"> </w:t>
      </w:r>
      <w:r>
        <w:rPr>
          <w:sz w:val="20"/>
        </w:rPr>
        <w:t>werkdagen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proef</w:t>
      </w:r>
      <w:r>
        <w:rPr>
          <w:spacing w:val="13"/>
          <w:sz w:val="20"/>
        </w:rPr>
        <w:t xml:space="preserve"> </w:t>
      </w:r>
      <w:r>
        <w:rPr>
          <w:sz w:val="20"/>
        </w:rPr>
        <w:t>een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aangetekend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schrijven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met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uitvoerig</w:t>
      </w:r>
      <w:r>
        <w:rPr>
          <w:spacing w:val="7"/>
          <w:sz w:val="20"/>
        </w:rPr>
        <w:t xml:space="preserve"> </w:t>
      </w:r>
      <w:r>
        <w:rPr>
          <w:sz w:val="20"/>
        </w:rPr>
        <w:t>beschreven</w:t>
      </w:r>
      <w:r>
        <w:rPr>
          <w:spacing w:val="7"/>
          <w:sz w:val="20"/>
        </w:rPr>
        <w:t xml:space="preserve"> </w:t>
      </w:r>
      <w:r>
        <w:rPr>
          <w:sz w:val="20"/>
        </w:rPr>
        <w:t>redenen</w:t>
      </w:r>
      <w:r>
        <w:rPr>
          <w:spacing w:val="7"/>
          <w:sz w:val="20"/>
        </w:rPr>
        <w:t xml:space="preserve"> </w:t>
      </w:r>
      <w:r>
        <w:rPr>
          <w:sz w:val="20"/>
        </w:rPr>
        <w:t>van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betwisting,</w:t>
      </w:r>
      <w:r>
        <w:rPr>
          <w:spacing w:val="6"/>
          <w:sz w:val="20"/>
        </w:rPr>
        <w:t xml:space="preserve"> </w:t>
      </w:r>
      <w:r>
        <w:rPr>
          <w:sz w:val="20"/>
        </w:rPr>
        <w:t>te</w:t>
      </w:r>
      <w:r>
        <w:rPr>
          <w:spacing w:val="5"/>
          <w:sz w:val="20"/>
        </w:rPr>
        <w:t xml:space="preserve"> </w:t>
      </w:r>
      <w:r>
        <w:rPr>
          <w:sz w:val="20"/>
        </w:rPr>
        <w:t>richten</w:t>
      </w:r>
      <w:r>
        <w:rPr>
          <w:spacing w:val="7"/>
          <w:sz w:val="20"/>
        </w:rPr>
        <w:t xml:space="preserve"> </w:t>
      </w:r>
      <w:r>
        <w:rPr>
          <w:sz w:val="20"/>
        </w:rPr>
        <w:t>naar</w:t>
      </w:r>
      <w:r>
        <w:rPr>
          <w:spacing w:val="-67"/>
          <w:sz w:val="20"/>
        </w:rPr>
        <w:t xml:space="preserve"> </w:t>
      </w:r>
      <w:r>
        <w:rPr>
          <w:sz w:val="20"/>
        </w:rPr>
        <w:t>het secretariaat van de Zeilcommissie, p/a Wind en Watersport Vlaanderen,</w:t>
      </w:r>
      <w:r>
        <w:rPr>
          <w:spacing w:val="1"/>
          <w:sz w:val="20"/>
        </w:rPr>
        <w:t xml:space="preserve"> </w:t>
      </w:r>
      <w:r>
        <w:rPr>
          <w:sz w:val="20"/>
        </w:rPr>
        <w:t>Zuiderlaan 13,9000-Gent.</w:t>
      </w:r>
    </w:p>
    <w:p w14:paraId="413093F2" w14:textId="77777777" w:rsidR="00B33265" w:rsidRDefault="00B33265">
      <w:pPr>
        <w:pStyle w:val="Plattetekst"/>
        <w:spacing w:before="1"/>
        <w:ind w:left="0"/>
      </w:pPr>
    </w:p>
    <w:p w14:paraId="7FA88619" w14:textId="77777777" w:rsidR="00B33265" w:rsidRDefault="0025310C">
      <w:pPr>
        <w:pStyle w:val="Lijstalinea"/>
        <w:numPr>
          <w:ilvl w:val="1"/>
          <w:numId w:val="1"/>
        </w:numPr>
        <w:tabs>
          <w:tab w:val="left" w:pos="839"/>
        </w:tabs>
        <w:spacing w:line="237" w:lineRule="auto"/>
        <w:ind w:right="154" w:hanging="360"/>
        <w:jc w:val="both"/>
        <w:rPr>
          <w:rFonts w:ascii="Symbol" w:hAnsi="Symbol"/>
          <w:sz w:val="20"/>
        </w:rPr>
      </w:pPr>
      <w:r>
        <w:rPr>
          <w:sz w:val="20"/>
        </w:rPr>
        <w:t>De kandidaat zal binnen de 4 weken na betekening van de klacht een officieel on-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derhoud</w:t>
      </w:r>
      <w:proofErr w:type="spellEnd"/>
      <w:r>
        <w:rPr>
          <w:sz w:val="20"/>
        </w:rPr>
        <w:t xml:space="preserve"> worden toegestaan met de voorzitter van de proef en een lid van de Zeil-</w:t>
      </w:r>
      <w:r>
        <w:rPr>
          <w:spacing w:val="1"/>
          <w:sz w:val="20"/>
        </w:rPr>
        <w:t xml:space="preserve"> </w:t>
      </w:r>
      <w:r>
        <w:rPr>
          <w:sz w:val="20"/>
        </w:rPr>
        <w:t>commissie. Het besluit</w:t>
      </w:r>
      <w:r>
        <w:rPr>
          <w:spacing w:val="-3"/>
          <w:sz w:val="20"/>
        </w:rPr>
        <w:t xml:space="preserve"> </w:t>
      </w:r>
      <w:r>
        <w:rPr>
          <w:sz w:val="20"/>
        </w:rPr>
        <w:t>dat</w:t>
      </w:r>
      <w:r>
        <w:rPr>
          <w:spacing w:val="-1"/>
          <w:sz w:val="20"/>
        </w:rPr>
        <w:t xml:space="preserve"> </w:t>
      </w:r>
      <w:r>
        <w:rPr>
          <w:sz w:val="20"/>
        </w:rPr>
        <w:t>daar</w:t>
      </w:r>
      <w:r>
        <w:rPr>
          <w:spacing w:val="-2"/>
          <w:sz w:val="20"/>
        </w:rPr>
        <w:t xml:space="preserve"> </w:t>
      </w:r>
      <w:r>
        <w:rPr>
          <w:sz w:val="20"/>
        </w:rPr>
        <w:t>wordt genomen is</w:t>
      </w:r>
      <w:r>
        <w:rPr>
          <w:spacing w:val="-3"/>
          <w:sz w:val="20"/>
        </w:rPr>
        <w:t xml:space="preserve"> </w:t>
      </w:r>
      <w:r>
        <w:rPr>
          <w:sz w:val="20"/>
        </w:rPr>
        <w:t>bindend.</w:t>
      </w:r>
    </w:p>
    <w:sectPr w:rsidR="00B33265">
      <w:pgSz w:w="11910" w:h="16850"/>
      <w:pgMar w:top="1300" w:right="1080" w:bottom="960" w:left="130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16B7" w14:textId="77777777" w:rsidR="00F03B23" w:rsidRDefault="00F03B23">
      <w:r>
        <w:separator/>
      </w:r>
    </w:p>
  </w:endnote>
  <w:endnote w:type="continuationSeparator" w:id="0">
    <w:p w14:paraId="47447D8F" w14:textId="77777777" w:rsidR="00F03B23" w:rsidRDefault="00F0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6A8A" w14:textId="081E0D35" w:rsidR="00B33265" w:rsidRDefault="004C7B81">
    <w:pPr>
      <w:pStyle w:val="Platteteks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0F8260B2" wp14:editId="782A4175">
              <wp:simplePos x="0" y="0"/>
              <wp:positionH relativeFrom="page">
                <wp:posOffset>6336030</wp:posOffset>
              </wp:positionH>
              <wp:positionV relativeFrom="page">
                <wp:posOffset>10060305</wp:posOffset>
              </wp:positionV>
              <wp:extent cx="33909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843F1" w14:textId="77777777" w:rsidR="00B33265" w:rsidRDefault="0025310C">
                          <w:pPr>
                            <w:spacing w:before="21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260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9pt;margin-top:792.15pt;width:26.7pt;height:15.4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" filled="f" stroked="f">
              <v:textbox inset="0,0,0,0">
                <w:txbxContent>
                  <w:p w14:paraId="5DB843F1" w14:textId="77777777" w:rsidR="00B33265" w:rsidRDefault="0025310C">
                    <w:pPr>
                      <w:spacing w:before="21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7C43880" wp14:editId="262B7F6D">
              <wp:simplePos x="0" y="0"/>
              <wp:positionH relativeFrom="page">
                <wp:posOffset>888365</wp:posOffset>
              </wp:positionH>
              <wp:positionV relativeFrom="page">
                <wp:posOffset>10074275</wp:posOffset>
              </wp:positionV>
              <wp:extent cx="2196465" cy="1797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A79F" w14:textId="7477DFFA" w:rsidR="00B33265" w:rsidRDefault="0025310C">
                          <w:pPr>
                            <w:pStyle w:val="Plattetekst"/>
                            <w:spacing w:before="19"/>
                            <w:ind w:left="20"/>
                          </w:pPr>
                          <w:r>
                            <w:t>Examenreglement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brevet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4C7B81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43880" id="docshape2" o:spid="_x0000_s1027" type="#_x0000_t202" style="position:absolute;margin-left:69.95pt;margin-top:793.25pt;width:172.95pt;height:14.1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" filled="f" stroked="f">
              <v:textbox inset="0,0,0,0">
                <w:txbxContent>
                  <w:p w14:paraId="5C62A79F" w14:textId="7477DFFA" w:rsidR="00B33265" w:rsidRDefault="0025310C">
                    <w:pPr>
                      <w:pStyle w:val="Plattetekst"/>
                      <w:spacing w:before="19"/>
                      <w:ind w:left="20"/>
                    </w:pPr>
                    <w:r>
                      <w:t>Examenreglement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brevet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</w:t>
                    </w:r>
                    <w:r w:rsidR="004C7B81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CF02" w14:textId="77777777" w:rsidR="00F03B23" w:rsidRDefault="00F03B23">
      <w:r>
        <w:separator/>
      </w:r>
    </w:p>
  </w:footnote>
  <w:footnote w:type="continuationSeparator" w:id="0">
    <w:p w14:paraId="6F45D4EE" w14:textId="77777777" w:rsidR="00F03B23" w:rsidRDefault="00F0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68EF"/>
    <w:multiLevelType w:val="hybridMultilevel"/>
    <w:tmpl w:val="DB30494A"/>
    <w:lvl w:ilvl="0" w:tplc="EA7E7F16">
      <w:numFmt w:val="bullet"/>
      <w:lvlText w:val="▪"/>
      <w:lvlJc w:val="left"/>
      <w:pPr>
        <w:ind w:left="478" w:hanging="24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1" w:tplc="0FA2F582">
      <w:numFmt w:val="bullet"/>
      <w:lvlText w:val=""/>
      <w:lvlJc w:val="left"/>
      <w:pPr>
        <w:ind w:left="838" w:hanging="380"/>
      </w:pPr>
      <w:rPr>
        <w:rFonts w:ascii="Symbol" w:eastAsia="Symbol" w:hAnsi="Symbol" w:cs="Symbol" w:hint="default"/>
        <w:w w:val="99"/>
        <w:lang w:val="nl-BE" w:eastAsia="en-US" w:bidi="ar-SA"/>
      </w:rPr>
    </w:lvl>
    <w:lvl w:ilvl="2" w:tplc="05EEBEF2">
      <w:numFmt w:val="bullet"/>
      <w:lvlText w:val="•"/>
      <w:lvlJc w:val="left"/>
      <w:pPr>
        <w:ind w:left="1805" w:hanging="380"/>
      </w:pPr>
      <w:rPr>
        <w:rFonts w:hint="default"/>
        <w:lang w:val="nl-BE" w:eastAsia="en-US" w:bidi="ar-SA"/>
      </w:rPr>
    </w:lvl>
    <w:lvl w:ilvl="3" w:tplc="DB026CCE">
      <w:numFmt w:val="bullet"/>
      <w:lvlText w:val="•"/>
      <w:lvlJc w:val="left"/>
      <w:pPr>
        <w:ind w:left="2770" w:hanging="380"/>
      </w:pPr>
      <w:rPr>
        <w:rFonts w:hint="default"/>
        <w:lang w:val="nl-BE" w:eastAsia="en-US" w:bidi="ar-SA"/>
      </w:rPr>
    </w:lvl>
    <w:lvl w:ilvl="4" w:tplc="9330441C">
      <w:numFmt w:val="bullet"/>
      <w:lvlText w:val="•"/>
      <w:lvlJc w:val="left"/>
      <w:pPr>
        <w:ind w:left="3735" w:hanging="380"/>
      </w:pPr>
      <w:rPr>
        <w:rFonts w:hint="default"/>
        <w:lang w:val="nl-BE" w:eastAsia="en-US" w:bidi="ar-SA"/>
      </w:rPr>
    </w:lvl>
    <w:lvl w:ilvl="5" w:tplc="6B1EB756">
      <w:numFmt w:val="bullet"/>
      <w:lvlText w:val="•"/>
      <w:lvlJc w:val="left"/>
      <w:pPr>
        <w:ind w:left="4700" w:hanging="380"/>
      </w:pPr>
      <w:rPr>
        <w:rFonts w:hint="default"/>
        <w:lang w:val="nl-BE" w:eastAsia="en-US" w:bidi="ar-SA"/>
      </w:rPr>
    </w:lvl>
    <w:lvl w:ilvl="6" w:tplc="F9D87EC4">
      <w:numFmt w:val="bullet"/>
      <w:lvlText w:val="•"/>
      <w:lvlJc w:val="left"/>
      <w:pPr>
        <w:ind w:left="5665" w:hanging="380"/>
      </w:pPr>
      <w:rPr>
        <w:rFonts w:hint="default"/>
        <w:lang w:val="nl-BE" w:eastAsia="en-US" w:bidi="ar-SA"/>
      </w:rPr>
    </w:lvl>
    <w:lvl w:ilvl="7" w:tplc="9C26EA20">
      <w:numFmt w:val="bullet"/>
      <w:lvlText w:val="•"/>
      <w:lvlJc w:val="left"/>
      <w:pPr>
        <w:ind w:left="6630" w:hanging="380"/>
      </w:pPr>
      <w:rPr>
        <w:rFonts w:hint="default"/>
        <w:lang w:val="nl-BE" w:eastAsia="en-US" w:bidi="ar-SA"/>
      </w:rPr>
    </w:lvl>
    <w:lvl w:ilvl="8" w:tplc="700E5C84">
      <w:numFmt w:val="bullet"/>
      <w:lvlText w:val="•"/>
      <w:lvlJc w:val="left"/>
      <w:pPr>
        <w:ind w:left="7596" w:hanging="380"/>
      </w:pPr>
      <w:rPr>
        <w:rFonts w:hint="default"/>
        <w:lang w:val="nl-B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65"/>
    <w:rsid w:val="0025310C"/>
    <w:rsid w:val="004C7B81"/>
    <w:rsid w:val="00950E9B"/>
    <w:rsid w:val="00B33265"/>
    <w:rsid w:val="00F03B23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AEF7A"/>
  <w15:docId w15:val="{47807D44-4A05-4639-A633-349A04B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BE"/>
    </w:rPr>
  </w:style>
  <w:style w:type="paragraph" w:styleId="Kop1">
    <w:name w:val="heading 1"/>
    <w:basedOn w:val="Standaard"/>
    <w:uiPriority w:val="9"/>
    <w:qFormat/>
    <w:pPr>
      <w:spacing w:before="72"/>
      <w:ind w:left="2460"/>
      <w:jc w:val="center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38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46"/>
      <w:ind w:left="2460" w:right="2505"/>
      <w:jc w:val="center"/>
    </w:pPr>
    <w:rPr>
      <w:b/>
      <w:bCs/>
    </w:rPr>
  </w:style>
  <w:style w:type="paragraph" w:styleId="Lijstalinea">
    <w:name w:val="List Paragraph"/>
    <w:basedOn w:val="Standaard"/>
    <w:uiPriority w:val="1"/>
    <w:qFormat/>
    <w:pPr>
      <w:ind w:left="838" w:hanging="360"/>
    </w:pPr>
  </w:style>
  <w:style w:type="paragraph" w:customStyle="1" w:styleId="TableParagraph">
    <w:name w:val="Table Paragraph"/>
    <w:basedOn w:val="Standaard"/>
    <w:uiPriority w:val="1"/>
    <w:qFormat/>
    <w:rPr>
      <w:rFonts w:ascii="Arial" w:eastAsia="Arial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4C7B8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7B81"/>
    <w:rPr>
      <w:rFonts w:ascii="Verdana" w:eastAsia="Verdana" w:hAnsi="Verdana" w:cs="Verdana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C7B8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7B81"/>
    <w:rPr>
      <w:rFonts w:ascii="Verdana" w:eastAsia="Verdana" w:hAnsi="Verdana" w:cs="Verdana"/>
      <w:lang w:val="nl-BE"/>
    </w:rPr>
  </w:style>
  <w:style w:type="character" w:styleId="Hyperlink">
    <w:name w:val="Hyperlink"/>
    <w:basedOn w:val="Standaardalinea-lettertype"/>
    <w:uiPriority w:val="99"/>
    <w:unhideWhenUsed/>
    <w:rsid w:val="00F168C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@wwsv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wsv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@wwsv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Examenreglement</dc:title>
  <dc:creator>De Nil Ellen</dc:creator>
  <cp:lastModifiedBy>Ellen De Nil</cp:lastModifiedBy>
  <cp:revision>2</cp:revision>
  <dcterms:created xsi:type="dcterms:W3CDTF">2022-04-11T08:44:00Z</dcterms:created>
  <dcterms:modified xsi:type="dcterms:W3CDTF">2022-04-11T08:44:00Z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